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B4" w:rsidRPr="00DF2AAA" w:rsidRDefault="00232FFC" w:rsidP="00DF2AAA">
      <w:pPr>
        <w:pStyle w:val="Nagwek1"/>
        <w:rPr>
          <w:b w:val="0"/>
        </w:rPr>
      </w:pPr>
      <w:r w:rsidRPr="00DF2AAA">
        <w:rPr>
          <w:b w:val="0"/>
        </w:rPr>
        <w:t>Dane Wnioskodawcy</w:t>
      </w:r>
    </w:p>
    <w:sdt>
      <w:sdtPr>
        <w:rPr>
          <w:rFonts w:asciiTheme="majorHAnsi" w:hAnsiTheme="majorHAnsi"/>
          <w:caps/>
        </w:rPr>
        <w:id w:val="359865447"/>
        <w:placeholder>
          <w:docPart w:val="70518E3F6BF24A859C874D2A6D729FAE"/>
        </w:placeholder>
        <w:showingPlcHdr/>
      </w:sdtPr>
      <w:sdtEndPr/>
      <w:sdtContent>
        <w:p w:rsidR="00232FFC" w:rsidRPr="00DF2AAA" w:rsidRDefault="00DF2AAA" w:rsidP="00DF2AAA">
          <w:pPr>
            <w:spacing w:after="0" w:line="240" w:lineRule="auto"/>
            <w:rPr>
              <w:rFonts w:asciiTheme="majorHAnsi" w:hAnsiTheme="majorHAnsi"/>
              <w:caps/>
            </w:rPr>
          </w:pPr>
          <w:r w:rsidRPr="008911B0">
            <w:rPr>
              <w:rStyle w:val="Tekstzastpczy"/>
            </w:rPr>
            <w:t>Kliknij tutaj, aby wprowadzić tekst.</w:t>
          </w:r>
        </w:p>
      </w:sdtContent>
    </w:sdt>
    <w:p w:rsidR="00232FFC" w:rsidRPr="00DF2AAA" w:rsidRDefault="00232FFC" w:rsidP="00DF2AAA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DF2AAA">
        <w:rPr>
          <w:rFonts w:asciiTheme="majorHAnsi" w:hAnsiTheme="majorHAnsi"/>
          <w:sz w:val="18"/>
          <w:szCs w:val="18"/>
        </w:rPr>
        <w:t>Nazwisko i imię / Jednostka</w:t>
      </w:r>
    </w:p>
    <w:sdt>
      <w:sdtPr>
        <w:rPr>
          <w:rFonts w:asciiTheme="majorHAnsi" w:hAnsiTheme="majorHAnsi"/>
        </w:rPr>
        <w:id w:val="-1379314023"/>
        <w:placeholder>
          <w:docPart w:val="AB9A660911BE454B8D76DEAA87046652"/>
        </w:placeholder>
        <w:showingPlcHdr/>
      </w:sdtPr>
      <w:sdtEndPr/>
      <w:sdtContent>
        <w:p w:rsidR="00232FFC" w:rsidRPr="00DF2AAA" w:rsidRDefault="00DF2AAA" w:rsidP="00DF2AAA">
          <w:pPr>
            <w:spacing w:after="0" w:line="240" w:lineRule="auto"/>
            <w:rPr>
              <w:rFonts w:asciiTheme="majorHAnsi" w:hAnsiTheme="majorHAnsi"/>
            </w:rPr>
          </w:pPr>
          <w:r w:rsidRPr="008911B0">
            <w:rPr>
              <w:rStyle w:val="Tekstzastpczy"/>
            </w:rPr>
            <w:t>Kliknij tutaj, aby wprowadzić tekst.</w:t>
          </w:r>
        </w:p>
      </w:sdtContent>
    </w:sdt>
    <w:p w:rsidR="00232FFC" w:rsidRPr="00DF2AAA" w:rsidRDefault="00232FFC" w:rsidP="00DF2AAA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DF2AAA">
        <w:rPr>
          <w:rFonts w:asciiTheme="majorHAnsi" w:hAnsiTheme="majorHAnsi"/>
          <w:sz w:val="18"/>
          <w:szCs w:val="18"/>
        </w:rPr>
        <w:t>Nr PESEL / REGON</w:t>
      </w:r>
    </w:p>
    <w:sdt>
      <w:sdtPr>
        <w:rPr>
          <w:rFonts w:asciiTheme="majorHAnsi" w:hAnsiTheme="majorHAnsi"/>
        </w:rPr>
        <w:id w:val="-934050696"/>
        <w:placeholder>
          <w:docPart w:val="7B84FB72F505458BA9F6557BAC803030"/>
        </w:placeholder>
        <w:showingPlcHdr/>
      </w:sdtPr>
      <w:sdtEndPr/>
      <w:sdtContent>
        <w:p w:rsidR="00232FFC" w:rsidRPr="00DF2AAA" w:rsidRDefault="00DF2AAA" w:rsidP="00DF2AAA">
          <w:pPr>
            <w:spacing w:after="0" w:line="240" w:lineRule="auto"/>
            <w:rPr>
              <w:rFonts w:asciiTheme="majorHAnsi" w:hAnsiTheme="majorHAnsi"/>
            </w:rPr>
          </w:pPr>
          <w:r w:rsidRPr="008911B0">
            <w:rPr>
              <w:rStyle w:val="Tekstzastpczy"/>
            </w:rPr>
            <w:t>Kliknij tutaj, aby wprowadzić tekst.</w:t>
          </w:r>
        </w:p>
      </w:sdtContent>
    </w:sdt>
    <w:p w:rsidR="00232FFC" w:rsidRPr="00DF2AAA" w:rsidRDefault="00232FFC" w:rsidP="00DF2AAA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DF2AAA">
        <w:rPr>
          <w:rFonts w:asciiTheme="majorHAnsi" w:hAnsiTheme="majorHAnsi"/>
          <w:sz w:val="18"/>
          <w:szCs w:val="18"/>
        </w:rPr>
        <w:t>Adres / Siedziba</w:t>
      </w:r>
    </w:p>
    <w:sdt>
      <w:sdtPr>
        <w:rPr>
          <w:rFonts w:asciiTheme="majorHAnsi" w:hAnsiTheme="majorHAnsi"/>
        </w:rPr>
        <w:id w:val="-2131311033"/>
        <w:placeholder>
          <w:docPart w:val="AA2815509A3A47398A6795154B58EA8A"/>
        </w:placeholder>
        <w:showingPlcHdr/>
      </w:sdtPr>
      <w:sdtEndPr/>
      <w:sdtContent>
        <w:p w:rsidR="00232FFC" w:rsidRPr="00DF2AAA" w:rsidRDefault="00DF2AAA" w:rsidP="00DF2AAA">
          <w:pPr>
            <w:spacing w:after="0" w:line="240" w:lineRule="auto"/>
            <w:rPr>
              <w:rFonts w:asciiTheme="majorHAnsi" w:hAnsiTheme="majorHAnsi"/>
            </w:rPr>
          </w:pPr>
          <w:r w:rsidRPr="008911B0">
            <w:rPr>
              <w:rStyle w:val="Tekstzastpczy"/>
            </w:rPr>
            <w:t>Kliknij tutaj, aby wprowadzić tekst.</w:t>
          </w:r>
        </w:p>
      </w:sdtContent>
    </w:sdt>
    <w:p w:rsidR="00232FFC" w:rsidRPr="00DF2AAA" w:rsidRDefault="00232FFC" w:rsidP="00DF2AAA">
      <w:pPr>
        <w:pStyle w:val="Akapitzlist"/>
        <w:spacing w:after="0" w:line="240" w:lineRule="auto"/>
        <w:ind w:left="0"/>
        <w:rPr>
          <w:rStyle w:val="Uwydatnienie"/>
          <w:rFonts w:asciiTheme="majorHAnsi" w:hAnsiTheme="majorHAnsi"/>
          <w:i w:val="0"/>
          <w:iCs w:val="0"/>
          <w:sz w:val="18"/>
          <w:szCs w:val="18"/>
        </w:rPr>
      </w:pPr>
      <w:r w:rsidRPr="00DF2AAA">
        <w:rPr>
          <w:rStyle w:val="Uwydatnienie"/>
          <w:rFonts w:asciiTheme="majorHAnsi" w:hAnsiTheme="majorHAnsi"/>
          <w:i w:val="0"/>
          <w:iCs w:val="0"/>
          <w:sz w:val="18"/>
          <w:szCs w:val="18"/>
        </w:rPr>
        <w:t>Nr telefonu</w:t>
      </w:r>
    </w:p>
    <w:p w:rsidR="00232FFC" w:rsidRPr="00DF2AAA" w:rsidRDefault="00232FFC" w:rsidP="00DF2AAA">
      <w:pPr>
        <w:pStyle w:val="Akapitzlist"/>
        <w:spacing w:before="600" w:after="0" w:line="240" w:lineRule="auto"/>
        <w:ind w:left="4536"/>
        <w:rPr>
          <w:rStyle w:val="Uwydatnienie"/>
          <w:rFonts w:asciiTheme="majorHAnsi" w:hAnsiTheme="majorHAnsi"/>
          <w:b/>
          <w:i w:val="0"/>
          <w:iCs w:val="0"/>
          <w:caps/>
          <w:sz w:val="24"/>
          <w:szCs w:val="24"/>
        </w:rPr>
      </w:pPr>
      <w:r w:rsidRPr="00DF2AAA">
        <w:rPr>
          <w:rStyle w:val="Uwydatnienie"/>
          <w:rFonts w:asciiTheme="majorHAnsi" w:hAnsiTheme="majorHAnsi"/>
          <w:b/>
          <w:i w:val="0"/>
          <w:iCs w:val="0"/>
          <w:caps/>
          <w:sz w:val="24"/>
          <w:szCs w:val="24"/>
        </w:rPr>
        <w:t>Małopolska Wyższa Szkoła Ekonomiczna</w:t>
      </w:r>
    </w:p>
    <w:p w:rsidR="00232FFC" w:rsidRPr="00DF2AAA" w:rsidRDefault="00232FFC" w:rsidP="00232FFC">
      <w:pPr>
        <w:pStyle w:val="Akapitzlist"/>
        <w:spacing w:after="0" w:line="240" w:lineRule="auto"/>
        <w:ind w:left="4536"/>
        <w:rPr>
          <w:rStyle w:val="Uwydatnienie"/>
          <w:rFonts w:asciiTheme="majorHAnsi" w:hAnsiTheme="majorHAnsi"/>
          <w:b/>
          <w:i w:val="0"/>
          <w:iCs w:val="0"/>
          <w:sz w:val="24"/>
          <w:szCs w:val="24"/>
        </w:rPr>
      </w:pPr>
      <w:r w:rsidRPr="00DF2AAA">
        <w:rPr>
          <w:rStyle w:val="Uwydatnienie"/>
          <w:rFonts w:asciiTheme="majorHAnsi" w:hAnsiTheme="majorHAnsi"/>
          <w:b/>
          <w:i w:val="0"/>
          <w:iCs w:val="0"/>
          <w:sz w:val="24"/>
          <w:szCs w:val="24"/>
        </w:rPr>
        <w:t>ul. Waryńskiego 14</w:t>
      </w:r>
    </w:p>
    <w:p w:rsidR="00232FFC" w:rsidRPr="00DF2AAA" w:rsidRDefault="00232FFC" w:rsidP="00DF2AAA">
      <w:pPr>
        <w:pStyle w:val="Akapitzlist"/>
        <w:spacing w:after="360" w:line="240" w:lineRule="auto"/>
        <w:ind w:left="4536"/>
        <w:rPr>
          <w:rStyle w:val="Uwydatnienie"/>
          <w:rFonts w:asciiTheme="majorHAnsi" w:hAnsiTheme="majorHAnsi"/>
          <w:b/>
          <w:i w:val="0"/>
          <w:iCs w:val="0"/>
          <w:sz w:val="24"/>
          <w:szCs w:val="24"/>
        </w:rPr>
      </w:pPr>
      <w:r w:rsidRPr="00DF2AAA">
        <w:rPr>
          <w:rStyle w:val="Uwydatnienie"/>
          <w:rFonts w:asciiTheme="majorHAnsi" w:hAnsiTheme="majorHAnsi"/>
          <w:b/>
          <w:i w:val="0"/>
          <w:iCs w:val="0"/>
          <w:sz w:val="24"/>
          <w:szCs w:val="24"/>
        </w:rPr>
        <w:t>33-100 Tarnów</w:t>
      </w:r>
    </w:p>
    <w:p w:rsidR="00232FFC" w:rsidRPr="00DF2AAA" w:rsidRDefault="00232FFC" w:rsidP="00232FFC">
      <w:pPr>
        <w:pStyle w:val="Tytu"/>
        <w:jc w:val="center"/>
        <w:rPr>
          <w:sz w:val="40"/>
          <w:szCs w:val="40"/>
        </w:rPr>
      </w:pPr>
      <w:r w:rsidRPr="00DF2AAA">
        <w:rPr>
          <w:sz w:val="40"/>
          <w:szCs w:val="40"/>
        </w:rPr>
        <w:t>Wniosek o udostępnienie informacji publicznej</w:t>
      </w:r>
    </w:p>
    <w:p w:rsidR="00DF2AAA" w:rsidRDefault="00232FFC" w:rsidP="002957FD">
      <w:pPr>
        <w:spacing w:after="0" w:line="240" w:lineRule="auto"/>
        <w:jc w:val="both"/>
        <w:rPr>
          <w:rFonts w:asciiTheme="majorHAnsi" w:hAnsiTheme="majorHAnsi"/>
        </w:rPr>
      </w:pPr>
      <w:r w:rsidRPr="00DF2AAA">
        <w:rPr>
          <w:rFonts w:asciiTheme="majorHAnsi" w:hAnsiTheme="majorHAnsi"/>
        </w:rPr>
        <w:t>Na podstawie art. 2, ust. 1 ustawy o dostępie do informacji publicznej z dnia 6 września 2001 r. (</w:t>
      </w:r>
      <w:proofErr w:type="spellStart"/>
      <w:r w:rsidR="0004508B">
        <w:rPr>
          <w:rFonts w:asciiTheme="majorHAnsi" w:hAnsiTheme="majorHAnsi"/>
        </w:rPr>
        <w:t>t.j</w:t>
      </w:r>
      <w:proofErr w:type="spellEnd"/>
      <w:r w:rsidR="0004508B">
        <w:rPr>
          <w:rFonts w:asciiTheme="majorHAnsi" w:hAnsiTheme="majorHAnsi"/>
        </w:rPr>
        <w:t xml:space="preserve">. </w:t>
      </w:r>
      <w:proofErr w:type="spellStart"/>
      <w:r w:rsidRPr="00DF2AAA">
        <w:rPr>
          <w:rFonts w:asciiTheme="majorHAnsi" w:hAnsiTheme="majorHAnsi"/>
        </w:rPr>
        <w:t>Dz.U</w:t>
      </w:r>
      <w:proofErr w:type="spellEnd"/>
      <w:r w:rsidRPr="00DF2AAA">
        <w:rPr>
          <w:rFonts w:asciiTheme="majorHAnsi" w:hAnsiTheme="majorHAnsi"/>
        </w:rPr>
        <w:t xml:space="preserve">. </w:t>
      </w:r>
      <w:r w:rsidR="0004508B">
        <w:rPr>
          <w:rFonts w:asciiTheme="majorHAnsi" w:hAnsiTheme="majorHAnsi"/>
        </w:rPr>
        <w:t>z 2018 r., poz. 1330</w:t>
      </w:r>
      <w:r w:rsidRPr="00DF2AAA">
        <w:rPr>
          <w:rFonts w:asciiTheme="majorHAnsi" w:hAnsiTheme="majorHAnsi"/>
        </w:rPr>
        <w:t xml:space="preserve">) zwracam się z prośbą o udostępnienie informacji w następującym zakresie: </w:t>
      </w:r>
      <w:sdt>
        <w:sdtPr>
          <w:rPr>
            <w:rFonts w:asciiTheme="majorHAnsi" w:hAnsiTheme="majorHAnsi"/>
          </w:rPr>
          <w:id w:val="-561186481"/>
          <w:placeholder>
            <w:docPart w:val="DefaultPlaceholder_1082065158"/>
          </w:placeholder>
          <w:showingPlcHdr/>
        </w:sdtPr>
        <w:sdtEndPr/>
        <w:sdtContent>
          <w:r w:rsidR="00DB16E9" w:rsidRPr="008911B0">
            <w:rPr>
              <w:rStyle w:val="Tekstzastpczy"/>
            </w:rPr>
            <w:t>Kliknij tutaj, aby wprowadzić tekst.</w:t>
          </w:r>
        </w:sdtContent>
      </w:sdt>
    </w:p>
    <w:p w:rsidR="00DF2AAA" w:rsidRDefault="00DF2AAA" w:rsidP="00DF2AAA">
      <w:pPr>
        <w:pStyle w:val="Nagwek1"/>
        <w:rPr>
          <w:b w:val="0"/>
        </w:rPr>
      </w:pPr>
      <w:r w:rsidRPr="00DF2AAA">
        <w:rPr>
          <w:b w:val="0"/>
        </w:rPr>
        <w:t>Sposób i forma udostępnienia informacji</w:t>
      </w:r>
      <w:r>
        <w:rPr>
          <w:b w:val="0"/>
        </w:rPr>
        <w:t>:</w:t>
      </w:r>
    </w:p>
    <w:p w:rsidR="00DF2AAA" w:rsidRDefault="00346482" w:rsidP="00232FFC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25493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001">
            <w:rPr>
              <w:rFonts w:ascii="MS Gothic" w:eastAsia="MS Gothic" w:hAnsi="MS Gothic" w:hint="eastAsia"/>
            </w:rPr>
            <w:t>☐</w:t>
          </w:r>
        </w:sdtContent>
      </w:sdt>
      <w:r w:rsidR="00DF2AAA">
        <w:rPr>
          <w:rFonts w:asciiTheme="majorHAnsi" w:hAnsiTheme="majorHAnsi"/>
        </w:rPr>
        <w:t xml:space="preserve">Dostęp do przeglądania informacji w sekretariacie Uczelni </w:t>
      </w:r>
    </w:p>
    <w:p w:rsidR="00DF2AAA" w:rsidRDefault="00346482" w:rsidP="00232FFC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0337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AAA">
            <w:rPr>
              <w:rFonts w:ascii="MS Gothic" w:eastAsia="MS Gothic" w:hAnsi="MS Gothic" w:hint="eastAsia"/>
            </w:rPr>
            <w:t>☐</w:t>
          </w:r>
        </w:sdtContent>
      </w:sdt>
      <w:r w:rsidR="00DF2AAA">
        <w:rPr>
          <w:rFonts w:asciiTheme="majorHAnsi" w:hAnsiTheme="majorHAnsi"/>
        </w:rPr>
        <w:t>Pliki elektroniczne (CD/DVD)</w:t>
      </w:r>
    </w:p>
    <w:p w:rsidR="00DF2AAA" w:rsidRDefault="00346482" w:rsidP="00232FFC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1863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AAA">
            <w:rPr>
              <w:rFonts w:ascii="MS Gothic" w:eastAsia="MS Gothic" w:hAnsi="MS Gothic" w:hint="eastAsia"/>
            </w:rPr>
            <w:t>☐</w:t>
          </w:r>
        </w:sdtContent>
      </w:sdt>
      <w:r w:rsidR="00DF2AAA">
        <w:rPr>
          <w:rFonts w:asciiTheme="majorHAnsi" w:hAnsiTheme="majorHAnsi"/>
        </w:rPr>
        <w:t>Kserokopia/wydruk</w:t>
      </w:r>
    </w:p>
    <w:p w:rsidR="00DF2AAA" w:rsidRPr="00DF2AAA" w:rsidRDefault="00DF2AAA" w:rsidP="00DF2AAA">
      <w:pPr>
        <w:pStyle w:val="Nagwek1"/>
        <w:rPr>
          <w:b w:val="0"/>
        </w:rPr>
      </w:pPr>
      <w:r w:rsidRPr="00DF2AAA">
        <w:rPr>
          <w:b w:val="0"/>
        </w:rPr>
        <w:t>Forma przekazania informacji:</w:t>
      </w:r>
    </w:p>
    <w:p w:rsidR="00DF2AAA" w:rsidRDefault="00346482" w:rsidP="00232FFC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53069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AAA">
            <w:rPr>
              <w:rFonts w:ascii="MS Gothic" w:eastAsia="MS Gothic" w:hAnsi="MS Gothic" w:hint="eastAsia"/>
            </w:rPr>
            <w:t>☐</w:t>
          </w:r>
        </w:sdtContent>
      </w:sdt>
      <w:r w:rsidR="00DF2AAA">
        <w:rPr>
          <w:rFonts w:asciiTheme="majorHAnsi" w:hAnsiTheme="majorHAnsi"/>
        </w:rPr>
        <w:t>Odbiór osobisty w sekretariacie Uczelni</w:t>
      </w:r>
    </w:p>
    <w:p w:rsidR="00DF2AAA" w:rsidRDefault="00346482" w:rsidP="00232FFC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2330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AAA">
            <w:rPr>
              <w:rFonts w:ascii="MS Gothic" w:eastAsia="MS Gothic" w:hAnsi="MS Gothic" w:hint="eastAsia"/>
            </w:rPr>
            <w:t>☐</w:t>
          </w:r>
        </w:sdtContent>
      </w:sdt>
      <w:r w:rsidR="00DF2AAA">
        <w:rPr>
          <w:rFonts w:asciiTheme="majorHAnsi" w:hAnsiTheme="majorHAnsi"/>
        </w:rPr>
        <w:t xml:space="preserve">Przesłanie informacji drogą elektroniczną na adres e-mail </w:t>
      </w:r>
      <w:sdt>
        <w:sdtPr>
          <w:rPr>
            <w:rFonts w:asciiTheme="majorHAnsi" w:hAnsiTheme="majorHAnsi"/>
          </w:rPr>
          <w:id w:val="1751157767"/>
          <w:showingPlcHdr/>
        </w:sdtPr>
        <w:sdtEndPr/>
        <w:sdtContent>
          <w:r w:rsidR="00DF2AAA" w:rsidRPr="008911B0">
            <w:rPr>
              <w:rStyle w:val="Tekstzastpczy"/>
            </w:rPr>
            <w:t>Kliknij tutaj, aby wprowadzić tekst.</w:t>
          </w:r>
        </w:sdtContent>
      </w:sdt>
    </w:p>
    <w:p w:rsidR="00DF2AAA" w:rsidRDefault="00346482" w:rsidP="00232FFC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17183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AAA">
            <w:rPr>
              <w:rFonts w:ascii="MS Gothic" w:eastAsia="MS Gothic" w:hAnsi="MS Gothic" w:hint="eastAsia"/>
            </w:rPr>
            <w:t>☐</w:t>
          </w:r>
        </w:sdtContent>
      </w:sdt>
      <w:r w:rsidR="00DF2AAA">
        <w:rPr>
          <w:rFonts w:asciiTheme="majorHAnsi" w:hAnsiTheme="majorHAnsi"/>
        </w:rPr>
        <w:t>Przesłanie informacji pocztą na adres</w:t>
      </w:r>
      <w:r w:rsidR="00ED7B02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240016277"/>
          <w:showingPlcHdr/>
        </w:sdtPr>
        <w:sdtEndPr/>
        <w:sdtContent>
          <w:r w:rsidR="00ED7B02" w:rsidRPr="008911B0">
            <w:rPr>
              <w:rStyle w:val="Tekstzastpczy"/>
            </w:rPr>
            <w:t>Kliknij tutaj, aby wprowadzić tekst.</w:t>
          </w:r>
        </w:sdtContent>
      </w:sdt>
    </w:p>
    <w:p w:rsidR="00DF2AAA" w:rsidRDefault="00DF2AAA" w:rsidP="00232FFC">
      <w:pPr>
        <w:spacing w:after="0" w:line="240" w:lineRule="auto"/>
        <w:rPr>
          <w:rFonts w:asciiTheme="majorHAnsi" w:hAnsiTheme="majorHAnsi"/>
        </w:rPr>
      </w:pPr>
    </w:p>
    <w:p w:rsidR="00DF2AAA" w:rsidRDefault="00DF2AAA" w:rsidP="002957F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Wyrażam zgodę na przetwarzanie moich danych osobowych zgodnie z ustaw</w:t>
      </w:r>
      <w:r w:rsidR="00ED7B02">
        <w:rPr>
          <w:rFonts w:asciiTheme="majorHAnsi" w:hAnsiTheme="majorHAnsi"/>
        </w:rPr>
        <w:t>ą o ochronie danych osobowych z </w:t>
      </w:r>
      <w:r>
        <w:rPr>
          <w:rFonts w:asciiTheme="majorHAnsi" w:hAnsiTheme="majorHAnsi"/>
        </w:rPr>
        <w:t xml:space="preserve">dnia </w:t>
      </w:r>
      <w:r w:rsidR="0004508B">
        <w:rPr>
          <w:rFonts w:asciiTheme="majorHAnsi" w:hAnsiTheme="majorHAnsi"/>
        </w:rPr>
        <w:t>10</w:t>
      </w:r>
      <w:r>
        <w:rPr>
          <w:rFonts w:asciiTheme="majorHAnsi" w:hAnsiTheme="majorHAnsi"/>
        </w:rPr>
        <w:t xml:space="preserve"> </w:t>
      </w:r>
      <w:r w:rsidR="0004508B">
        <w:rPr>
          <w:rFonts w:asciiTheme="majorHAnsi" w:hAnsiTheme="majorHAnsi"/>
        </w:rPr>
        <w:t>maja</w:t>
      </w:r>
      <w:r>
        <w:rPr>
          <w:rFonts w:asciiTheme="majorHAnsi" w:hAnsiTheme="majorHAnsi"/>
        </w:rPr>
        <w:t xml:space="preserve"> </w:t>
      </w:r>
      <w:r w:rsidR="0004508B">
        <w:rPr>
          <w:rFonts w:asciiTheme="majorHAnsi" w:hAnsiTheme="majorHAnsi"/>
        </w:rPr>
        <w:t>2018</w:t>
      </w:r>
      <w:r>
        <w:rPr>
          <w:rFonts w:asciiTheme="majorHAnsi" w:hAnsiTheme="majorHAnsi"/>
        </w:rPr>
        <w:t xml:space="preserve"> r. (Dz.U. </w:t>
      </w:r>
      <w:r w:rsidR="0004508B">
        <w:rPr>
          <w:rFonts w:asciiTheme="majorHAnsi" w:hAnsiTheme="majorHAnsi"/>
        </w:rPr>
        <w:t>z 2018 r., poz. 1000</w:t>
      </w:r>
      <w:r>
        <w:rPr>
          <w:rFonts w:asciiTheme="majorHAnsi" w:hAnsiTheme="majorHAnsi"/>
        </w:rPr>
        <w:t>)</w:t>
      </w:r>
      <w:r w:rsidR="002957FD">
        <w:rPr>
          <w:rFonts w:asciiTheme="majorHAnsi" w:hAnsiTheme="majorHAnsi"/>
        </w:rPr>
        <w:t>.</w:t>
      </w:r>
    </w:p>
    <w:sdt>
      <w:sdtPr>
        <w:rPr>
          <w:rFonts w:asciiTheme="majorHAnsi" w:hAnsiTheme="majorHAnsi"/>
        </w:rPr>
        <w:id w:val="-1397423669"/>
        <w:showingPlcHdr/>
      </w:sdtPr>
      <w:sdtEndPr/>
      <w:sdtContent>
        <w:bookmarkStart w:id="0" w:name="_GoBack" w:displacedByCustomXml="prev"/>
        <w:p w:rsidR="00ED7B02" w:rsidRDefault="00ED7B02" w:rsidP="00ED7B02">
          <w:pPr>
            <w:spacing w:before="360" w:after="0" w:line="240" w:lineRule="auto"/>
            <w:rPr>
              <w:rFonts w:asciiTheme="majorHAnsi" w:hAnsiTheme="majorHAnsi"/>
            </w:rPr>
          </w:pPr>
          <w:r w:rsidRPr="008911B0">
            <w:rPr>
              <w:rStyle w:val="Tekstzastpczy"/>
            </w:rPr>
            <w:t>Kliknij tutaj, aby wprowadzić tekst.</w:t>
          </w:r>
        </w:p>
        <w:bookmarkEnd w:id="0" w:displacedByCustomXml="next"/>
      </w:sdtContent>
    </w:sdt>
    <w:p w:rsidR="00ED7B02" w:rsidRPr="00ED7B02" w:rsidRDefault="00ED7B02" w:rsidP="00232FFC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ED7B02">
        <w:rPr>
          <w:rFonts w:asciiTheme="majorHAnsi" w:hAnsiTheme="majorHAnsi"/>
          <w:sz w:val="18"/>
          <w:szCs w:val="18"/>
        </w:rPr>
        <w:t>miejscowość, data</w:t>
      </w:r>
    </w:p>
    <w:p w:rsidR="00ED7B02" w:rsidRDefault="00ED7B02" w:rsidP="00ED7B02">
      <w:pPr>
        <w:spacing w:before="360" w:after="0" w:line="240" w:lineRule="auto"/>
        <w:jc w:val="righ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……………………………………………………………………</w:t>
      </w:r>
    </w:p>
    <w:p w:rsidR="00ED7B02" w:rsidRPr="00ED7B02" w:rsidRDefault="00ED7B02" w:rsidP="00ED7B02">
      <w:pPr>
        <w:spacing w:after="0" w:line="240" w:lineRule="auto"/>
        <w:jc w:val="right"/>
        <w:rPr>
          <w:rFonts w:asciiTheme="majorHAnsi" w:hAnsiTheme="majorHAnsi"/>
          <w:sz w:val="18"/>
          <w:szCs w:val="18"/>
        </w:rPr>
      </w:pPr>
      <w:r w:rsidRPr="00ED7B02">
        <w:rPr>
          <w:rFonts w:asciiTheme="majorHAnsi" w:hAnsiTheme="majorHAnsi"/>
          <w:sz w:val="18"/>
          <w:szCs w:val="18"/>
        </w:rPr>
        <w:t>podpis wnioskodawcy</w:t>
      </w:r>
    </w:p>
    <w:p w:rsidR="00ED7B02" w:rsidRDefault="00ED7B02" w:rsidP="00232FFC">
      <w:pPr>
        <w:spacing w:after="0" w:line="240" w:lineRule="auto"/>
        <w:rPr>
          <w:rFonts w:asciiTheme="majorHAnsi" w:hAnsiTheme="majorHAnsi"/>
        </w:rPr>
      </w:pPr>
    </w:p>
    <w:p w:rsidR="00ED7B02" w:rsidRDefault="00ED7B02" w:rsidP="00232FF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Małopolska Wyższa Szkoła Ekonomiczna w Tarnowie zastrzega sobie prawo do pobrania opłaty od informacji udostępnionych zgodnie z art. 15 ustawy o dostępie do informacji publicznej z dnia 6 września 2001 r.</w:t>
      </w:r>
    </w:p>
    <w:p w:rsidR="00ED7B02" w:rsidRDefault="00ED7B02" w:rsidP="00232FFC">
      <w:pPr>
        <w:spacing w:after="0" w:line="240" w:lineRule="auto"/>
        <w:rPr>
          <w:rFonts w:asciiTheme="majorHAnsi" w:hAnsiTheme="majorHAnsi"/>
        </w:rPr>
      </w:pPr>
    </w:p>
    <w:p w:rsidR="00ED7B02" w:rsidRPr="00DF2AAA" w:rsidRDefault="00ED7B02" w:rsidP="00232FF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Wypełniony formularz należy przesłać pod adresem Uczelni: Małopolska Wyższa Szkoła Ekonomiczna, ul. Waryńskiego 14, 33-100 Tarnów.</w:t>
      </w:r>
    </w:p>
    <w:sectPr w:rsidR="00ED7B02" w:rsidRPr="00DF2AAA" w:rsidSect="00DF2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FC"/>
    <w:rsid w:val="000121F8"/>
    <w:rsid w:val="0004508B"/>
    <w:rsid w:val="00232FFC"/>
    <w:rsid w:val="002957FD"/>
    <w:rsid w:val="002C6600"/>
    <w:rsid w:val="00346482"/>
    <w:rsid w:val="00DB16E9"/>
    <w:rsid w:val="00DF2AAA"/>
    <w:rsid w:val="00E62001"/>
    <w:rsid w:val="00ED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2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2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F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2F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2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32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32FF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232FF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FFC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32F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32F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232FFC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232FF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32FFC"/>
    <w:rPr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232FFC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232FFC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232FFC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F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32F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32F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32F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232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2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2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F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2F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2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32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32FF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232FF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FFC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32F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32F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232FFC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232FF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32FFC"/>
    <w:rPr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232FFC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232FFC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232FFC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F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32F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32F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32F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232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21E61E-FFBE-4403-BEE2-3D03DD59A403}"/>
      </w:docPartPr>
      <w:docPartBody>
        <w:p w:rsidR="00324A49" w:rsidRDefault="00D1739A">
          <w:r w:rsidRPr="008911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0518E3F6BF24A859C874D2A6D729F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EB404-7828-46D2-A8FD-2CAB696C0880}"/>
      </w:docPartPr>
      <w:docPartBody>
        <w:p w:rsidR="00324A49" w:rsidRDefault="00D1739A" w:rsidP="00D1739A">
          <w:pPr>
            <w:pStyle w:val="70518E3F6BF24A859C874D2A6D729FAE"/>
          </w:pPr>
          <w:r w:rsidRPr="008911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B9A660911BE454B8D76DEAA870466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7241B8-9D3D-48C7-9A7E-4809C43C18B4}"/>
      </w:docPartPr>
      <w:docPartBody>
        <w:p w:rsidR="00324A49" w:rsidRDefault="00D1739A" w:rsidP="00D1739A">
          <w:pPr>
            <w:pStyle w:val="AB9A660911BE454B8D76DEAA87046652"/>
          </w:pPr>
          <w:r w:rsidRPr="008911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B84FB72F505458BA9F6557BAC803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1CEDDD-E2B9-4F09-A73A-49E6378B96EF}"/>
      </w:docPartPr>
      <w:docPartBody>
        <w:p w:rsidR="00324A49" w:rsidRDefault="00D1739A" w:rsidP="00D1739A">
          <w:pPr>
            <w:pStyle w:val="7B84FB72F505458BA9F6557BAC803030"/>
          </w:pPr>
          <w:r w:rsidRPr="008911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A2815509A3A47398A6795154B58EA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6ADB4E-5861-439A-9D7C-1EB212CBC511}"/>
      </w:docPartPr>
      <w:docPartBody>
        <w:p w:rsidR="00324A49" w:rsidRDefault="00D1739A" w:rsidP="00D1739A">
          <w:pPr>
            <w:pStyle w:val="AA2815509A3A47398A6795154B58EA8A"/>
          </w:pPr>
          <w:r w:rsidRPr="008911B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9A"/>
    <w:rsid w:val="00324A49"/>
    <w:rsid w:val="00D1739A"/>
    <w:rsid w:val="00EC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739A"/>
    <w:rPr>
      <w:color w:val="808080"/>
    </w:rPr>
  </w:style>
  <w:style w:type="paragraph" w:customStyle="1" w:styleId="70518E3F6BF24A859C874D2A6D729FAE">
    <w:name w:val="70518E3F6BF24A859C874D2A6D729FAE"/>
    <w:rsid w:val="00D1739A"/>
    <w:rPr>
      <w:rFonts w:eastAsiaTheme="minorHAnsi"/>
      <w:lang w:eastAsia="en-US"/>
    </w:rPr>
  </w:style>
  <w:style w:type="paragraph" w:customStyle="1" w:styleId="AB9A660911BE454B8D76DEAA87046652">
    <w:name w:val="AB9A660911BE454B8D76DEAA87046652"/>
    <w:rsid w:val="00D1739A"/>
    <w:rPr>
      <w:rFonts w:eastAsiaTheme="minorHAnsi"/>
      <w:lang w:eastAsia="en-US"/>
    </w:rPr>
  </w:style>
  <w:style w:type="paragraph" w:customStyle="1" w:styleId="7B84FB72F505458BA9F6557BAC803030">
    <w:name w:val="7B84FB72F505458BA9F6557BAC803030"/>
    <w:rsid w:val="00D1739A"/>
    <w:rPr>
      <w:rFonts w:eastAsiaTheme="minorHAnsi"/>
      <w:lang w:eastAsia="en-US"/>
    </w:rPr>
  </w:style>
  <w:style w:type="paragraph" w:customStyle="1" w:styleId="AA2815509A3A47398A6795154B58EA8A">
    <w:name w:val="AA2815509A3A47398A6795154B58EA8A"/>
    <w:rsid w:val="00D1739A"/>
    <w:rPr>
      <w:rFonts w:eastAsiaTheme="minorHAnsi"/>
      <w:lang w:eastAsia="en-US"/>
    </w:rPr>
  </w:style>
  <w:style w:type="paragraph" w:customStyle="1" w:styleId="82731516AF544432ADE49166D19FA00D">
    <w:name w:val="82731516AF544432ADE49166D19FA00D"/>
    <w:rsid w:val="00D1739A"/>
    <w:rPr>
      <w:rFonts w:eastAsiaTheme="minorHAnsi"/>
      <w:lang w:eastAsia="en-US"/>
    </w:rPr>
  </w:style>
  <w:style w:type="paragraph" w:customStyle="1" w:styleId="EB8ED08D637F4AFA981A48E39C14FDA9">
    <w:name w:val="EB8ED08D637F4AFA981A48E39C14FDA9"/>
    <w:rsid w:val="00D1739A"/>
    <w:rPr>
      <w:rFonts w:eastAsiaTheme="minorHAnsi"/>
      <w:lang w:eastAsia="en-US"/>
    </w:rPr>
  </w:style>
  <w:style w:type="paragraph" w:customStyle="1" w:styleId="EF7645259789453B941FE8BEB5A47921">
    <w:name w:val="EF7645259789453B941FE8BEB5A47921"/>
    <w:rsid w:val="00D1739A"/>
    <w:rPr>
      <w:rFonts w:eastAsiaTheme="minorHAnsi"/>
      <w:lang w:eastAsia="en-US"/>
    </w:rPr>
  </w:style>
  <w:style w:type="paragraph" w:customStyle="1" w:styleId="9BBCCC2B8EFD488A87C18FFEBE5A602D">
    <w:name w:val="9BBCCC2B8EFD488A87C18FFEBE5A602D"/>
    <w:rsid w:val="00D1739A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739A"/>
    <w:rPr>
      <w:color w:val="808080"/>
    </w:rPr>
  </w:style>
  <w:style w:type="paragraph" w:customStyle="1" w:styleId="70518E3F6BF24A859C874D2A6D729FAE">
    <w:name w:val="70518E3F6BF24A859C874D2A6D729FAE"/>
    <w:rsid w:val="00D1739A"/>
    <w:rPr>
      <w:rFonts w:eastAsiaTheme="minorHAnsi"/>
      <w:lang w:eastAsia="en-US"/>
    </w:rPr>
  </w:style>
  <w:style w:type="paragraph" w:customStyle="1" w:styleId="AB9A660911BE454B8D76DEAA87046652">
    <w:name w:val="AB9A660911BE454B8D76DEAA87046652"/>
    <w:rsid w:val="00D1739A"/>
    <w:rPr>
      <w:rFonts w:eastAsiaTheme="minorHAnsi"/>
      <w:lang w:eastAsia="en-US"/>
    </w:rPr>
  </w:style>
  <w:style w:type="paragraph" w:customStyle="1" w:styleId="7B84FB72F505458BA9F6557BAC803030">
    <w:name w:val="7B84FB72F505458BA9F6557BAC803030"/>
    <w:rsid w:val="00D1739A"/>
    <w:rPr>
      <w:rFonts w:eastAsiaTheme="minorHAnsi"/>
      <w:lang w:eastAsia="en-US"/>
    </w:rPr>
  </w:style>
  <w:style w:type="paragraph" w:customStyle="1" w:styleId="AA2815509A3A47398A6795154B58EA8A">
    <w:name w:val="AA2815509A3A47398A6795154B58EA8A"/>
    <w:rsid w:val="00D1739A"/>
    <w:rPr>
      <w:rFonts w:eastAsiaTheme="minorHAnsi"/>
      <w:lang w:eastAsia="en-US"/>
    </w:rPr>
  </w:style>
  <w:style w:type="paragraph" w:customStyle="1" w:styleId="82731516AF544432ADE49166D19FA00D">
    <w:name w:val="82731516AF544432ADE49166D19FA00D"/>
    <w:rsid w:val="00D1739A"/>
    <w:rPr>
      <w:rFonts w:eastAsiaTheme="minorHAnsi"/>
      <w:lang w:eastAsia="en-US"/>
    </w:rPr>
  </w:style>
  <w:style w:type="paragraph" w:customStyle="1" w:styleId="EB8ED08D637F4AFA981A48E39C14FDA9">
    <w:name w:val="EB8ED08D637F4AFA981A48E39C14FDA9"/>
    <w:rsid w:val="00D1739A"/>
    <w:rPr>
      <w:rFonts w:eastAsiaTheme="minorHAnsi"/>
      <w:lang w:eastAsia="en-US"/>
    </w:rPr>
  </w:style>
  <w:style w:type="paragraph" w:customStyle="1" w:styleId="EF7645259789453B941FE8BEB5A47921">
    <w:name w:val="EF7645259789453B941FE8BEB5A47921"/>
    <w:rsid w:val="00D1739A"/>
    <w:rPr>
      <w:rFonts w:eastAsiaTheme="minorHAnsi"/>
      <w:lang w:eastAsia="en-US"/>
    </w:rPr>
  </w:style>
  <w:style w:type="paragraph" w:customStyle="1" w:styleId="9BBCCC2B8EFD488A87C18FFEBE5A602D">
    <w:name w:val="9BBCCC2B8EFD488A87C18FFEBE5A602D"/>
    <w:rsid w:val="00D1739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C7DBE97-8C3E-42D9-BD24-0AF17BD8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Matuszewska</dc:creator>
  <cp:lastModifiedBy>lidka</cp:lastModifiedBy>
  <cp:revision>2</cp:revision>
  <dcterms:created xsi:type="dcterms:W3CDTF">2018-10-02T10:12:00Z</dcterms:created>
  <dcterms:modified xsi:type="dcterms:W3CDTF">2018-10-02T10:12:00Z</dcterms:modified>
</cp:coreProperties>
</file>